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B20D" w14:textId="594739D3" w:rsidR="004F4255" w:rsidRPr="00B96146" w:rsidRDefault="00FA59E0" w:rsidP="004F4255">
      <w:pPr>
        <w:jc w:val="center"/>
        <w:rPr>
          <w:rFonts w:ascii="游ゴシック" w:eastAsia="游ゴシック" w:hAnsi="游ゴシック"/>
          <w:b/>
          <w:sz w:val="28"/>
          <w:szCs w:val="32"/>
        </w:rPr>
      </w:pPr>
      <w:r w:rsidRPr="00B96146">
        <w:rPr>
          <w:rFonts w:ascii="游ゴシック" w:eastAsia="游ゴシック" w:hAnsi="游ゴシック" w:hint="eastAsia"/>
          <w:b/>
          <w:sz w:val="28"/>
          <w:szCs w:val="32"/>
        </w:rPr>
        <w:t>202</w:t>
      </w:r>
      <w:r w:rsidR="0053687B">
        <w:rPr>
          <w:rFonts w:ascii="游ゴシック" w:eastAsia="游ゴシック" w:hAnsi="游ゴシック" w:hint="eastAsia"/>
          <w:b/>
          <w:sz w:val="28"/>
          <w:szCs w:val="32"/>
        </w:rPr>
        <w:t>6</w:t>
      </w:r>
      <w:r w:rsidRPr="00B96146">
        <w:rPr>
          <w:rFonts w:ascii="游ゴシック" w:eastAsia="游ゴシック" w:hAnsi="游ゴシック" w:hint="eastAsia"/>
          <w:b/>
          <w:sz w:val="28"/>
          <w:szCs w:val="32"/>
        </w:rPr>
        <w:t>年度</w:t>
      </w:r>
      <w:r w:rsidR="00265200">
        <w:rPr>
          <w:rFonts w:ascii="游ゴシック" w:eastAsia="游ゴシック" w:hAnsi="游ゴシック" w:hint="eastAsia"/>
          <w:b/>
          <w:sz w:val="28"/>
          <w:szCs w:val="32"/>
        </w:rPr>
        <w:t xml:space="preserve"> 森林利用学会</w:t>
      </w:r>
      <w:r w:rsidRPr="00B96146">
        <w:rPr>
          <w:rFonts w:ascii="游ゴシック" w:eastAsia="游ゴシック" w:hAnsi="游ゴシック" w:hint="eastAsia"/>
          <w:b/>
          <w:sz w:val="28"/>
          <w:szCs w:val="32"/>
        </w:rPr>
        <w:t>総会</w:t>
      </w:r>
      <w:r w:rsidR="00D30062" w:rsidRPr="00B96146">
        <w:rPr>
          <w:rFonts w:ascii="游ゴシック" w:eastAsia="游ゴシック" w:hAnsi="游ゴシック" w:hint="eastAsia"/>
          <w:b/>
          <w:sz w:val="28"/>
          <w:szCs w:val="32"/>
        </w:rPr>
        <w:t>・シンポジウム</w:t>
      </w:r>
      <w:r w:rsidRPr="00B96146">
        <w:rPr>
          <w:rFonts w:ascii="游ゴシック" w:eastAsia="游ゴシック" w:hAnsi="游ゴシック" w:hint="eastAsia"/>
          <w:b/>
          <w:sz w:val="28"/>
          <w:szCs w:val="32"/>
        </w:rPr>
        <w:t>のご案内</w:t>
      </w:r>
    </w:p>
    <w:p w14:paraId="60178A33" w14:textId="477DCF56" w:rsidR="00FA59E0" w:rsidRPr="001175B4" w:rsidRDefault="00FA59E0" w:rsidP="00D54937">
      <w:pPr>
        <w:snapToGrid w:val="0"/>
        <w:spacing w:line="360" w:lineRule="exact"/>
        <w:rPr>
          <w:rFonts w:ascii="游明朝" w:eastAsia="游明朝" w:hAnsi="游明朝"/>
        </w:rPr>
      </w:pPr>
      <w:r w:rsidRPr="001175B4">
        <w:rPr>
          <w:rFonts w:ascii="游明朝" w:eastAsia="游明朝" w:hAnsi="游明朝" w:hint="eastAsia"/>
        </w:rPr>
        <w:t>拝啓　時下益々ご清栄のこととお慶び申し上げます。</w:t>
      </w:r>
    </w:p>
    <w:p w14:paraId="361DB495" w14:textId="72E207A0" w:rsidR="00DD2C4B" w:rsidRPr="001175B4" w:rsidRDefault="00FA59E0" w:rsidP="00D54937">
      <w:pPr>
        <w:snapToGrid w:val="0"/>
        <w:spacing w:line="360" w:lineRule="exact"/>
        <w:ind w:firstLineChars="100" w:firstLine="202"/>
        <w:rPr>
          <w:rFonts w:ascii="游明朝" w:eastAsia="游明朝" w:hAnsi="游明朝"/>
        </w:rPr>
      </w:pPr>
      <w:r w:rsidRPr="001175B4">
        <w:rPr>
          <w:rFonts w:ascii="游明朝" w:eastAsia="游明朝" w:hAnsi="游明朝"/>
        </w:rPr>
        <w:t>さて、</w:t>
      </w:r>
      <w:r w:rsidR="0042173C">
        <w:rPr>
          <w:rFonts w:ascii="游明朝" w:eastAsia="游明朝" w:hAnsi="游明朝" w:hint="eastAsia"/>
        </w:rPr>
        <w:t>202</w:t>
      </w:r>
      <w:r w:rsidR="001B1E35">
        <w:rPr>
          <w:rFonts w:ascii="游明朝" w:eastAsia="游明朝" w:hAnsi="游明朝" w:hint="eastAsia"/>
        </w:rPr>
        <w:t>6</w:t>
      </w:r>
      <w:r w:rsidR="0042173C">
        <w:rPr>
          <w:rFonts w:ascii="游明朝" w:eastAsia="游明朝" w:hAnsi="游明朝" w:hint="eastAsia"/>
        </w:rPr>
        <w:t>年度森林利用学会総会およびシンポジウム</w:t>
      </w:r>
      <w:r w:rsidRPr="001175B4">
        <w:rPr>
          <w:rFonts w:ascii="游明朝" w:eastAsia="游明朝" w:hAnsi="游明朝"/>
        </w:rPr>
        <w:t>を下記の通り開催いたしますので、ご多忙中のところ誠に恐縮ですが、よろしくご出席のほどお願い申し上げます。</w:t>
      </w:r>
      <w:bookmarkStart w:id="0" w:name="_Hlk61550405"/>
      <w:r w:rsidRPr="001E3C8D">
        <w:rPr>
          <w:rFonts w:ascii="游明朝" w:eastAsia="游明朝" w:hAnsi="游明朝" w:hint="eastAsia"/>
        </w:rPr>
        <w:t>本年度</w:t>
      </w:r>
      <w:r w:rsidR="00B96146" w:rsidRPr="001E3C8D">
        <w:rPr>
          <w:rFonts w:ascii="游明朝" w:eastAsia="游明朝" w:hAnsi="游明朝" w:hint="eastAsia"/>
        </w:rPr>
        <w:t>も昨年に続き，</w:t>
      </w:r>
      <w:r w:rsidR="004A7B94" w:rsidRPr="001E3C8D">
        <w:rPr>
          <w:rFonts w:ascii="游明朝" w:eastAsia="游明朝" w:hAnsi="游明朝" w:hint="eastAsia"/>
        </w:rPr>
        <w:t>対面とオンライン（</w:t>
      </w:r>
      <w:r w:rsidR="004A7B94" w:rsidRPr="001E3C8D">
        <w:rPr>
          <w:rFonts w:ascii="游明朝" w:eastAsia="游明朝" w:hAnsi="游明朝"/>
        </w:rPr>
        <w:t>Zoom webinar）</w:t>
      </w:r>
      <w:r w:rsidR="004A7B94" w:rsidRPr="001E3C8D">
        <w:rPr>
          <w:rFonts w:ascii="游明朝" w:eastAsia="游明朝" w:hAnsi="游明朝" w:hint="eastAsia"/>
        </w:rPr>
        <w:t>の併用</w:t>
      </w:r>
      <w:r w:rsidRPr="001E3C8D">
        <w:rPr>
          <w:rFonts w:ascii="游明朝" w:eastAsia="游明朝" w:hAnsi="游明朝"/>
        </w:rPr>
        <w:t>にて開催いたします。</w:t>
      </w:r>
    </w:p>
    <w:p w14:paraId="44EC3EF6" w14:textId="62FE7C21" w:rsidR="00174E87" w:rsidRDefault="00174E87" w:rsidP="00D54937">
      <w:pPr>
        <w:snapToGrid w:val="0"/>
        <w:spacing w:line="360" w:lineRule="exact"/>
        <w:ind w:firstLineChars="100" w:firstLine="202"/>
        <w:rPr>
          <w:rFonts w:ascii="游明朝" w:eastAsia="游明朝" w:hAnsi="游明朝"/>
        </w:rPr>
      </w:pPr>
      <w:r>
        <w:rPr>
          <w:rFonts w:ascii="游明朝" w:eastAsia="游明朝" w:hAnsi="游明朝" w:hint="eastAsia"/>
        </w:rPr>
        <w:t>行事への参加</w:t>
      </w:r>
      <w:r w:rsidR="00FA59E0" w:rsidRPr="001175B4">
        <w:rPr>
          <w:rFonts w:ascii="游明朝" w:eastAsia="游明朝" w:hAnsi="游明朝"/>
        </w:rPr>
        <w:t>は</w:t>
      </w:r>
      <w:r>
        <w:rPr>
          <w:rFonts w:ascii="游明朝" w:eastAsia="游明朝" w:hAnsi="游明朝" w:hint="eastAsia"/>
        </w:rPr>
        <w:t>、</w:t>
      </w:r>
      <w:r w:rsidR="00FA59E0" w:rsidRPr="001175B4">
        <w:rPr>
          <w:rFonts w:ascii="游明朝" w:eastAsia="游明朝" w:hAnsi="游明朝"/>
        </w:rPr>
        <w:t>Google フォーム</w:t>
      </w:r>
      <w:r w:rsidRPr="001E3C8D">
        <w:rPr>
          <w:rFonts w:ascii="游明朝" w:eastAsia="游明朝" w:hAnsi="游明朝" w:hint="eastAsia"/>
        </w:rPr>
        <w:t>を用いて</w:t>
      </w:r>
      <w:bookmarkStart w:id="1" w:name="_Hlk61550418"/>
      <w:r w:rsidRPr="001E3C8D">
        <w:rPr>
          <w:rFonts w:ascii="游明朝" w:eastAsia="游明朝" w:hAnsi="游明朝" w:hint="eastAsia"/>
        </w:rPr>
        <w:t>、</w:t>
      </w:r>
      <w:r w:rsidR="001A6F3F">
        <w:rPr>
          <w:rFonts w:ascii="游明朝" w:eastAsia="游明朝" w:hAnsi="游明朝" w:hint="eastAsia"/>
        </w:rPr>
        <w:t>2</w:t>
      </w:r>
      <w:r w:rsidRPr="0001710C">
        <w:rPr>
          <w:rFonts w:ascii="游明朝" w:eastAsia="游明朝" w:hAnsi="游明朝"/>
        </w:rPr>
        <w:t>月</w:t>
      </w:r>
      <w:r w:rsidR="001A6F3F">
        <w:rPr>
          <w:rFonts w:ascii="游明朝" w:eastAsia="游明朝" w:hAnsi="游明朝" w:hint="eastAsia"/>
        </w:rPr>
        <w:t>2</w:t>
      </w:r>
      <w:r w:rsidR="001B1E35">
        <w:rPr>
          <w:rFonts w:ascii="游明朝" w:eastAsia="游明朝" w:hAnsi="游明朝" w:hint="eastAsia"/>
        </w:rPr>
        <w:t>7</w:t>
      </w:r>
      <w:r w:rsidRPr="0001710C">
        <w:rPr>
          <w:rFonts w:ascii="游明朝" w:eastAsia="游明朝" w:hAnsi="游明朝"/>
        </w:rPr>
        <w:t>日</w:t>
      </w:r>
      <w:bookmarkEnd w:id="1"/>
      <w:r w:rsidRPr="0001710C">
        <w:rPr>
          <w:rFonts w:ascii="游明朝" w:eastAsia="游明朝" w:hAnsi="游明朝" w:hint="eastAsia"/>
        </w:rPr>
        <w:t>（</w:t>
      </w:r>
      <w:r w:rsidR="00A569F6">
        <w:rPr>
          <w:rFonts w:ascii="游明朝" w:eastAsia="游明朝" w:hAnsi="游明朝" w:hint="eastAsia"/>
        </w:rPr>
        <w:t>金</w:t>
      </w:r>
      <w:r w:rsidRPr="0001710C">
        <w:rPr>
          <w:rFonts w:ascii="游明朝" w:eastAsia="游明朝" w:hAnsi="游明朝" w:hint="eastAsia"/>
        </w:rPr>
        <w:t>）</w:t>
      </w:r>
      <w:r w:rsidRPr="001E3C8D">
        <w:rPr>
          <w:rFonts w:ascii="游明朝" w:eastAsia="游明朝" w:hAnsi="游明朝"/>
        </w:rPr>
        <w:t>までに</w:t>
      </w:r>
      <w:r w:rsidR="002C62F5" w:rsidRPr="001E3C8D">
        <w:rPr>
          <w:rFonts w:ascii="游明朝" w:eastAsia="游明朝" w:hAnsi="游明朝" w:hint="eastAsia"/>
        </w:rPr>
        <w:t>お申込み</w:t>
      </w:r>
      <w:r w:rsidR="0042173C">
        <w:rPr>
          <w:rFonts w:ascii="游明朝" w:eastAsia="游明朝" w:hAnsi="游明朝" w:hint="eastAsia"/>
        </w:rPr>
        <w:t>下さい</w:t>
      </w:r>
      <w:r w:rsidR="006117D8" w:rsidRPr="005E4D53">
        <w:rPr>
          <w:rFonts w:ascii="游明朝" w:eastAsia="游明朝" w:hAnsi="游明朝" w:hint="eastAsia"/>
        </w:rPr>
        <w:t>。</w:t>
      </w:r>
    </w:p>
    <w:p w14:paraId="47E2ADB2" w14:textId="1BF854E5" w:rsidR="00FA59E0" w:rsidRPr="001175B4" w:rsidRDefault="00FA59E0" w:rsidP="00D54937">
      <w:pPr>
        <w:snapToGrid w:val="0"/>
        <w:spacing w:line="360" w:lineRule="exact"/>
        <w:ind w:firstLineChars="100" w:firstLine="202"/>
        <w:rPr>
          <w:rFonts w:ascii="游明朝" w:eastAsia="游明朝" w:hAnsi="游明朝"/>
        </w:rPr>
      </w:pPr>
      <w:r w:rsidRPr="001175B4">
        <w:rPr>
          <w:rFonts w:ascii="游明朝" w:eastAsia="游明朝" w:hAnsi="游明朝"/>
          <w:u w:val="wave"/>
        </w:rPr>
        <w:t>欠席される</w:t>
      </w:r>
      <w:r w:rsidR="00D54937">
        <w:rPr>
          <w:rFonts w:ascii="游明朝" w:eastAsia="游明朝" w:hAnsi="游明朝" w:hint="eastAsia"/>
          <w:u w:val="wave"/>
        </w:rPr>
        <w:t>個人</w:t>
      </w:r>
      <w:r w:rsidR="00B67EDD" w:rsidRPr="001175B4">
        <w:rPr>
          <w:rFonts w:ascii="游明朝" w:eastAsia="游明朝" w:hAnsi="游明朝" w:hint="eastAsia"/>
          <w:u w:val="wave"/>
        </w:rPr>
        <w:t>会員</w:t>
      </w:r>
      <w:r w:rsidR="00174E87">
        <w:rPr>
          <w:rFonts w:ascii="游明朝" w:eastAsia="游明朝" w:hAnsi="游明朝" w:hint="eastAsia"/>
          <w:u w:val="wave"/>
        </w:rPr>
        <w:t>（学生会員とシニア会員を含みます）</w:t>
      </w:r>
      <w:r w:rsidRPr="001175B4">
        <w:rPr>
          <w:rFonts w:ascii="游明朝" w:eastAsia="游明朝" w:hAnsi="游明朝"/>
          <w:u w:val="wave"/>
        </w:rPr>
        <w:t>は</w:t>
      </w:r>
      <w:r w:rsidR="00B96146" w:rsidRPr="001175B4">
        <w:rPr>
          <w:rFonts w:ascii="游明朝" w:eastAsia="游明朝" w:hAnsi="游明朝" w:hint="eastAsia"/>
          <w:u w:val="wave"/>
        </w:rPr>
        <w:t>、</w:t>
      </w:r>
      <w:r w:rsidRPr="001175B4">
        <w:rPr>
          <w:rFonts w:ascii="游明朝" w:eastAsia="游明朝" w:hAnsi="游明朝"/>
          <w:u w:val="wave"/>
        </w:rPr>
        <w:t>委任状</w:t>
      </w:r>
      <w:r w:rsidR="00174E87">
        <w:rPr>
          <w:rFonts w:ascii="游明朝" w:eastAsia="游明朝" w:hAnsi="游明朝" w:hint="eastAsia"/>
          <w:u w:val="wave"/>
        </w:rPr>
        <w:t>をご提出下さい</w:t>
      </w:r>
      <w:r w:rsidRPr="00174E87">
        <w:rPr>
          <w:rFonts w:ascii="游明朝" w:eastAsia="游明朝" w:hAnsi="游明朝"/>
        </w:rPr>
        <w:t>。</w:t>
      </w:r>
      <w:bookmarkEnd w:id="0"/>
    </w:p>
    <w:p w14:paraId="5E2E6A98" w14:textId="51D4AB22" w:rsidR="00FA59E0" w:rsidRPr="001175B4" w:rsidRDefault="00FA59E0" w:rsidP="00D54937">
      <w:pPr>
        <w:pStyle w:val="a9"/>
        <w:snapToGrid w:val="0"/>
        <w:spacing w:line="360" w:lineRule="exact"/>
        <w:rPr>
          <w:rFonts w:ascii="游明朝" w:eastAsia="游明朝" w:hAnsi="游明朝"/>
        </w:rPr>
      </w:pPr>
      <w:r w:rsidRPr="001175B4">
        <w:rPr>
          <w:rFonts w:ascii="游明朝" w:eastAsia="游明朝" w:hAnsi="游明朝" w:hint="eastAsia"/>
        </w:rPr>
        <w:t>敬具</w:t>
      </w:r>
    </w:p>
    <w:p w14:paraId="0F267647" w14:textId="0FA79232" w:rsidR="00FA59E0" w:rsidRPr="001175B4" w:rsidRDefault="00FA59E0" w:rsidP="00D54937">
      <w:pPr>
        <w:snapToGrid w:val="0"/>
        <w:spacing w:line="360" w:lineRule="exact"/>
        <w:jc w:val="center"/>
        <w:rPr>
          <w:rFonts w:ascii="游明朝" w:eastAsia="游明朝" w:hAnsi="游明朝"/>
        </w:rPr>
      </w:pPr>
      <w:r w:rsidRPr="001175B4">
        <w:rPr>
          <w:rFonts w:ascii="游明朝" w:eastAsia="游明朝" w:hAnsi="游明朝" w:hint="eastAsia"/>
        </w:rPr>
        <w:t>記</w:t>
      </w:r>
    </w:p>
    <w:p w14:paraId="25478D70" w14:textId="343A5552" w:rsidR="0042173C" w:rsidRPr="001175B4" w:rsidRDefault="002E2515" w:rsidP="009142BD">
      <w:pPr>
        <w:snapToGrid w:val="0"/>
        <w:spacing w:after="60" w:line="320" w:lineRule="exact"/>
        <w:rPr>
          <w:rFonts w:ascii="游明朝" w:eastAsia="游明朝" w:hAnsi="游明朝"/>
        </w:rPr>
      </w:pPr>
      <w:r w:rsidRPr="001175B4">
        <w:rPr>
          <w:rFonts w:ascii="游明朝" w:eastAsia="游明朝" w:hAnsi="游明朝" w:hint="eastAsia"/>
        </w:rPr>
        <w:t>月</w:t>
      </w:r>
      <w:r w:rsidR="0042173C">
        <w:rPr>
          <w:rFonts w:ascii="游明朝" w:eastAsia="游明朝" w:hAnsi="游明朝" w:hint="eastAsia"/>
        </w:rPr>
        <w:t xml:space="preserve">　</w:t>
      </w:r>
      <w:r w:rsidRPr="001175B4">
        <w:rPr>
          <w:rFonts w:ascii="游明朝" w:eastAsia="游明朝" w:hAnsi="游明朝"/>
        </w:rPr>
        <w:t>日：</w:t>
      </w:r>
      <w:r w:rsidR="0042173C">
        <w:rPr>
          <w:rFonts w:ascii="游明朝" w:eastAsia="游明朝" w:hAnsi="游明朝"/>
        </w:rPr>
        <w:tab/>
      </w:r>
      <w:r w:rsidRPr="001175B4">
        <w:rPr>
          <w:rFonts w:ascii="游明朝" w:eastAsia="游明朝" w:hAnsi="游明朝"/>
        </w:rPr>
        <w:t>202</w:t>
      </w:r>
      <w:r w:rsidR="00D75570">
        <w:rPr>
          <w:rFonts w:ascii="游明朝" w:eastAsia="游明朝" w:hAnsi="游明朝" w:hint="eastAsia"/>
        </w:rPr>
        <w:t>6</w:t>
      </w:r>
      <w:r w:rsidRPr="001175B4">
        <w:rPr>
          <w:rFonts w:ascii="游明朝" w:eastAsia="游明朝" w:hAnsi="游明朝"/>
        </w:rPr>
        <w:t>年3月</w:t>
      </w:r>
      <w:r w:rsidR="001B1E35">
        <w:rPr>
          <w:rFonts w:ascii="游明朝" w:eastAsia="游明朝" w:hAnsi="游明朝" w:hint="eastAsia"/>
        </w:rPr>
        <w:t>19</w:t>
      </w:r>
      <w:r w:rsidRPr="001175B4">
        <w:rPr>
          <w:rFonts w:ascii="游明朝" w:eastAsia="游明朝" w:hAnsi="游明朝"/>
        </w:rPr>
        <w:t>日</w:t>
      </w:r>
      <w:r w:rsidR="00785439" w:rsidRPr="001175B4">
        <w:rPr>
          <w:rFonts w:ascii="游明朝" w:eastAsia="游明朝" w:hAnsi="游明朝" w:cs="ＭＳ 明朝" w:hint="eastAsia"/>
        </w:rPr>
        <w:t>（</w:t>
      </w:r>
      <w:r w:rsidR="001B1E35">
        <w:rPr>
          <w:rFonts w:ascii="游明朝" w:eastAsia="游明朝" w:hAnsi="游明朝" w:cs="ＭＳ 明朝" w:hint="eastAsia"/>
        </w:rPr>
        <w:t>木</w:t>
      </w:r>
      <w:r w:rsidR="00785439" w:rsidRPr="001175B4">
        <w:rPr>
          <w:rFonts w:ascii="游明朝" w:eastAsia="游明朝" w:hAnsi="游明朝" w:cs="ＭＳ 明朝" w:hint="eastAsia"/>
        </w:rPr>
        <w:t>）</w:t>
      </w:r>
      <w:r w:rsidR="0042173C">
        <w:rPr>
          <w:rFonts w:ascii="游明朝" w:eastAsia="游明朝" w:hAnsi="游明朝" w:cs="ＭＳ 明朝"/>
        </w:rPr>
        <w:tab/>
      </w:r>
      <w:r w:rsidR="0042173C" w:rsidRPr="00DA34A5">
        <w:rPr>
          <w:rFonts w:ascii="游明朝" w:eastAsia="游明朝" w:hAnsi="游明朝" w:cs="ＭＳ 明朝" w:hint="eastAsia"/>
        </w:rPr>
        <w:t>※前日夕刻に</w:t>
      </w:r>
      <w:r w:rsidR="00B97CDA">
        <w:rPr>
          <w:rFonts w:ascii="游明朝" w:eastAsia="游明朝" w:hAnsi="游明朝" w:cs="ＭＳ 明朝" w:hint="eastAsia"/>
        </w:rPr>
        <w:t>つくば駅周辺にて</w:t>
      </w:r>
      <w:r w:rsidR="0042173C" w:rsidRPr="00DA34A5">
        <w:rPr>
          <w:rFonts w:ascii="游明朝" w:eastAsia="游明朝" w:hAnsi="游明朝" w:cs="ＭＳ 明朝" w:hint="eastAsia"/>
        </w:rPr>
        <w:t>懇親会を開催する予定です</w:t>
      </w:r>
    </w:p>
    <w:p w14:paraId="561E54BF" w14:textId="2FA157C3" w:rsidR="002E2515" w:rsidRPr="001175B4" w:rsidRDefault="002E2515" w:rsidP="009142BD">
      <w:pPr>
        <w:snapToGrid w:val="0"/>
        <w:spacing w:after="60" w:line="320" w:lineRule="exact"/>
        <w:rPr>
          <w:rFonts w:ascii="游明朝" w:eastAsia="游明朝" w:hAnsi="游明朝"/>
        </w:rPr>
      </w:pPr>
      <w:r w:rsidRPr="001175B4">
        <w:rPr>
          <w:rFonts w:ascii="游明朝" w:eastAsia="游明朝" w:hAnsi="游明朝" w:hint="eastAsia"/>
        </w:rPr>
        <w:t>場</w:t>
      </w:r>
      <w:r w:rsidR="0042173C">
        <w:rPr>
          <w:rFonts w:ascii="游明朝" w:eastAsia="游明朝" w:hAnsi="游明朝" w:hint="eastAsia"/>
        </w:rPr>
        <w:t xml:space="preserve">　</w:t>
      </w:r>
      <w:r w:rsidRPr="001175B4">
        <w:rPr>
          <w:rFonts w:ascii="游明朝" w:eastAsia="游明朝" w:hAnsi="游明朝" w:hint="eastAsia"/>
        </w:rPr>
        <w:t>所：</w:t>
      </w:r>
      <w:r w:rsidR="0042173C">
        <w:rPr>
          <w:rFonts w:ascii="游明朝" w:eastAsia="游明朝" w:hAnsi="游明朝"/>
        </w:rPr>
        <w:tab/>
      </w:r>
      <w:bookmarkStart w:id="2" w:name="_Hlk218864129"/>
      <w:r w:rsidR="001B1E35" w:rsidRPr="00D75570">
        <w:rPr>
          <w:rFonts w:ascii="游明朝" w:eastAsia="游明朝" w:hAnsi="游明朝" w:hint="eastAsia"/>
        </w:rPr>
        <w:t>筑波大学3A棟3A306教室</w:t>
      </w:r>
      <w:bookmarkEnd w:id="2"/>
    </w:p>
    <w:p w14:paraId="524EC4F2" w14:textId="46B63F95" w:rsidR="002E2515" w:rsidRPr="001175B4" w:rsidRDefault="002E2515" w:rsidP="009142BD">
      <w:pPr>
        <w:snapToGrid w:val="0"/>
        <w:spacing w:after="60" w:line="320" w:lineRule="exact"/>
        <w:rPr>
          <w:rFonts w:ascii="游明朝" w:eastAsia="游明朝" w:hAnsi="游明朝"/>
        </w:rPr>
      </w:pPr>
      <w:r w:rsidRPr="001175B4">
        <w:rPr>
          <w:rFonts w:ascii="游明朝" w:eastAsia="游明朝" w:hAnsi="游明朝" w:hint="eastAsia"/>
        </w:rPr>
        <w:t>時</w:t>
      </w:r>
      <w:r w:rsidR="0042173C">
        <w:rPr>
          <w:rFonts w:ascii="游明朝" w:eastAsia="游明朝" w:hAnsi="游明朝" w:hint="eastAsia"/>
        </w:rPr>
        <w:t xml:space="preserve">　</w:t>
      </w:r>
      <w:r w:rsidRPr="001175B4">
        <w:rPr>
          <w:rFonts w:ascii="游明朝" w:eastAsia="游明朝" w:hAnsi="游明朝" w:hint="eastAsia"/>
        </w:rPr>
        <w:t>間：</w:t>
      </w:r>
      <w:r w:rsidR="0042173C">
        <w:rPr>
          <w:rFonts w:ascii="游明朝" w:eastAsia="游明朝" w:hAnsi="游明朝"/>
        </w:rPr>
        <w:tab/>
      </w:r>
      <w:r w:rsidRPr="001175B4">
        <w:rPr>
          <w:rFonts w:ascii="游明朝" w:eastAsia="游明朝" w:hAnsi="游明朝" w:hint="eastAsia"/>
        </w:rPr>
        <w:t>総会</w:t>
      </w:r>
      <w:r w:rsidRPr="001175B4">
        <w:rPr>
          <w:rFonts w:ascii="游明朝" w:eastAsia="游明朝" w:hAnsi="游明朝" w:hint="eastAsia"/>
        </w:rPr>
        <w:tab/>
      </w:r>
      <w:r w:rsidRPr="001175B4">
        <w:rPr>
          <w:rFonts w:ascii="游明朝" w:eastAsia="游明朝" w:hAnsi="游明朝" w:hint="eastAsia"/>
        </w:rPr>
        <w:tab/>
      </w:r>
      <w:r w:rsidR="0042173C">
        <w:rPr>
          <w:rFonts w:ascii="游明朝" w:eastAsia="游明朝" w:hAnsi="游明朝" w:hint="eastAsia"/>
        </w:rPr>
        <w:t>1</w:t>
      </w:r>
      <w:r w:rsidRPr="001175B4">
        <w:rPr>
          <w:rFonts w:ascii="游明朝" w:eastAsia="游明朝" w:hAnsi="游明朝" w:hint="eastAsia"/>
        </w:rPr>
        <w:t>0：</w:t>
      </w:r>
      <w:r w:rsidRPr="001175B4">
        <w:rPr>
          <w:rFonts w:ascii="游明朝" w:eastAsia="游明朝" w:hAnsi="游明朝"/>
        </w:rPr>
        <w:t>4</w:t>
      </w:r>
      <w:r w:rsidRPr="001175B4">
        <w:rPr>
          <w:rFonts w:ascii="游明朝" w:eastAsia="游明朝" w:hAnsi="游明朝" w:hint="eastAsia"/>
        </w:rPr>
        <w:t>0～12：00</w:t>
      </w:r>
      <w:r w:rsidR="0042173C">
        <w:rPr>
          <w:rFonts w:ascii="游明朝" w:eastAsia="游明朝" w:hAnsi="游明朝" w:hint="eastAsia"/>
        </w:rPr>
        <w:t>（予定）</w:t>
      </w:r>
    </w:p>
    <w:p w14:paraId="477C7A90" w14:textId="7B7F0842" w:rsidR="002E2515" w:rsidRPr="0042173C" w:rsidRDefault="002E2515" w:rsidP="009142BD">
      <w:pPr>
        <w:snapToGrid w:val="0"/>
        <w:spacing w:after="60" w:line="320" w:lineRule="exact"/>
        <w:rPr>
          <w:rFonts w:ascii="游明朝" w:eastAsia="游明朝" w:hAnsi="游明朝"/>
        </w:rPr>
      </w:pPr>
      <w:r w:rsidRPr="001175B4">
        <w:rPr>
          <w:rFonts w:ascii="游明朝" w:eastAsia="游明朝" w:hAnsi="游明朝" w:hint="eastAsia"/>
        </w:rPr>
        <w:tab/>
      </w:r>
      <w:r w:rsidRPr="0042173C">
        <w:rPr>
          <w:rFonts w:ascii="游明朝" w:eastAsia="游明朝" w:hAnsi="游明朝" w:hint="eastAsia"/>
        </w:rPr>
        <w:t>シンポジウム</w:t>
      </w:r>
      <w:r w:rsidR="0042173C">
        <w:rPr>
          <w:rFonts w:ascii="游明朝" w:eastAsia="游明朝" w:hAnsi="游明朝"/>
        </w:rPr>
        <w:tab/>
      </w:r>
      <w:r w:rsidRPr="0042173C">
        <w:rPr>
          <w:rFonts w:ascii="游明朝" w:eastAsia="游明朝" w:hAnsi="游明朝" w:hint="eastAsia"/>
        </w:rPr>
        <w:t>13：</w:t>
      </w:r>
      <w:r w:rsidR="00B96146" w:rsidRPr="0042173C">
        <w:rPr>
          <w:rFonts w:ascii="游明朝" w:eastAsia="游明朝" w:hAnsi="游明朝"/>
        </w:rPr>
        <w:t>0</w:t>
      </w:r>
      <w:r w:rsidRPr="0042173C">
        <w:rPr>
          <w:rFonts w:ascii="游明朝" w:eastAsia="游明朝" w:hAnsi="游明朝" w:hint="eastAsia"/>
        </w:rPr>
        <w:t>0～1</w:t>
      </w:r>
      <w:r w:rsidR="00B96146" w:rsidRPr="0042173C">
        <w:rPr>
          <w:rFonts w:ascii="游明朝" w:eastAsia="游明朝" w:hAnsi="游明朝"/>
        </w:rPr>
        <w:t>6</w:t>
      </w:r>
      <w:r w:rsidRPr="0042173C">
        <w:rPr>
          <w:rFonts w:ascii="游明朝" w:eastAsia="游明朝" w:hAnsi="游明朝" w:hint="eastAsia"/>
        </w:rPr>
        <w:t>：</w:t>
      </w:r>
      <w:r w:rsidR="001B1E35">
        <w:rPr>
          <w:rFonts w:ascii="游明朝" w:eastAsia="游明朝" w:hAnsi="游明朝" w:hint="eastAsia"/>
        </w:rPr>
        <w:t>3</w:t>
      </w:r>
      <w:r w:rsidRPr="0042173C">
        <w:rPr>
          <w:rFonts w:ascii="游明朝" w:eastAsia="游明朝" w:hAnsi="游明朝" w:hint="eastAsia"/>
        </w:rPr>
        <w:t>0</w:t>
      </w:r>
      <w:r w:rsidR="0042173C">
        <w:rPr>
          <w:rFonts w:ascii="游明朝" w:eastAsia="游明朝" w:hAnsi="游明朝" w:hint="eastAsia"/>
        </w:rPr>
        <w:t>（予定）</w:t>
      </w:r>
    </w:p>
    <w:p w14:paraId="0D76C3C0" w14:textId="6E28EE31" w:rsidR="002E2515" w:rsidRDefault="002E2515" w:rsidP="009142BD">
      <w:pPr>
        <w:pStyle w:val="HTML"/>
        <w:snapToGrid w:val="0"/>
        <w:spacing w:after="60" w:line="320" w:lineRule="exact"/>
        <w:rPr>
          <w:rFonts w:ascii="游明朝" w:eastAsia="游明朝" w:hAnsi="游明朝" w:cs="ＭＳ 明朝"/>
          <w:kern w:val="2"/>
          <w:sz w:val="21"/>
          <w:szCs w:val="22"/>
        </w:rPr>
      </w:pPr>
      <w:r w:rsidRPr="0042173C">
        <w:rPr>
          <w:rFonts w:ascii="游明朝" w:eastAsia="游明朝" w:hAnsi="游明朝" w:cstheme="minorBidi" w:hint="eastAsia"/>
          <w:kern w:val="2"/>
          <w:sz w:val="21"/>
          <w:szCs w:val="22"/>
        </w:rPr>
        <w:t>シンポジウムテーマ</w:t>
      </w:r>
      <w:r w:rsidRPr="0042173C">
        <w:rPr>
          <w:rFonts w:ascii="游明朝" w:eastAsia="游明朝" w:hAnsi="游明朝" w:cstheme="minorBidi"/>
          <w:kern w:val="2"/>
          <w:sz w:val="21"/>
          <w:szCs w:val="22"/>
        </w:rPr>
        <w:t xml:space="preserve"> ：</w:t>
      </w:r>
      <w:bookmarkStart w:id="3" w:name="_Hlk218864155"/>
      <w:r w:rsidR="001B1E35" w:rsidRPr="001B1E35">
        <w:rPr>
          <w:rFonts w:ascii="游明朝" w:eastAsia="游明朝" w:hAnsi="游明朝" w:cs="ＭＳ 明朝" w:hint="eastAsia"/>
          <w:kern w:val="2"/>
          <w:sz w:val="21"/>
          <w:szCs w:val="22"/>
        </w:rPr>
        <w:t>林業労働安全の新展開－機械化・無人化・無線通信の可能性－</w:t>
      </w:r>
      <w:bookmarkEnd w:id="3"/>
    </w:p>
    <w:p w14:paraId="38A700F6" w14:textId="248BB21C" w:rsidR="00BF5CB9" w:rsidRDefault="00BF5CB9" w:rsidP="009142BD">
      <w:pPr>
        <w:pStyle w:val="HTML"/>
        <w:snapToGrid w:val="0"/>
        <w:spacing w:after="60" w:line="320" w:lineRule="exact"/>
        <w:rPr>
          <w:rFonts w:ascii="游明朝" w:eastAsia="游明朝" w:hAnsi="游明朝" w:cs="ＭＳ 明朝"/>
          <w:kern w:val="2"/>
          <w:sz w:val="21"/>
          <w:szCs w:val="22"/>
        </w:rPr>
      </w:pPr>
      <w:r w:rsidRPr="00BF5CB9">
        <w:rPr>
          <w:rFonts w:ascii="游明朝" w:eastAsia="游明朝" w:hAnsi="游明朝" w:cs="ＭＳ 明朝" w:hint="eastAsia"/>
          <w:kern w:val="2"/>
          <w:sz w:val="21"/>
          <w:szCs w:val="22"/>
        </w:rPr>
        <w:t>コーディネータ：</w:t>
      </w:r>
      <w:bookmarkStart w:id="4" w:name="_Hlk218864166"/>
      <w:r w:rsidR="001B436F" w:rsidRPr="001B436F">
        <w:rPr>
          <w:rFonts w:ascii="游明朝" w:eastAsia="游明朝" w:hAnsi="游明朝" w:cs="ＭＳ 明朝" w:hint="eastAsia"/>
          <w:kern w:val="2"/>
          <w:sz w:val="21"/>
          <w:szCs w:val="22"/>
        </w:rPr>
        <w:t>松本　武（東京農工大学）</w:t>
      </w:r>
      <w:bookmarkEnd w:id="4"/>
    </w:p>
    <w:p w14:paraId="785D0FE2" w14:textId="7EDE5287" w:rsidR="001B5235" w:rsidRDefault="001B5235" w:rsidP="009142BD">
      <w:pPr>
        <w:pStyle w:val="HTML"/>
        <w:snapToGrid w:val="0"/>
        <w:spacing w:after="60" w:line="320" w:lineRule="exact"/>
        <w:rPr>
          <w:rFonts w:ascii="游明朝" w:eastAsia="游明朝" w:hAnsi="游明朝" w:cs="ＭＳ 明朝"/>
          <w:kern w:val="2"/>
          <w:sz w:val="21"/>
          <w:szCs w:val="22"/>
        </w:rPr>
      </w:pPr>
      <w:bookmarkStart w:id="5" w:name="_Hlk218864187"/>
      <w:r w:rsidRPr="001B5235">
        <w:rPr>
          <w:rFonts w:ascii="游明朝" w:eastAsia="游明朝" w:hAnsi="游明朝" w:cs="ＭＳ 明朝" w:hint="eastAsia"/>
          <w:kern w:val="2"/>
          <w:sz w:val="21"/>
          <w:szCs w:val="22"/>
        </w:rPr>
        <w:t>基調講演：山田容三（森林ヒューマン・ファクター研究所長）「森と人と機械をつなぐ」</w:t>
      </w:r>
      <w:bookmarkEnd w:id="5"/>
    </w:p>
    <w:p w14:paraId="4F873A55" w14:textId="5264C8EA" w:rsidR="00D1751A" w:rsidRPr="001175B4" w:rsidRDefault="00D1751A" w:rsidP="009142BD">
      <w:pPr>
        <w:pStyle w:val="HTML"/>
        <w:snapToGrid w:val="0"/>
        <w:spacing w:after="60" w:line="320" w:lineRule="exact"/>
        <w:ind w:left="705" w:hangingChars="350" w:hanging="705"/>
        <w:rPr>
          <w:rFonts w:ascii="游明朝" w:eastAsia="游明朝" w:hAnsi="游明朝" w:cstheme="minorBidi"/>
          <w:kern w:val="2"/>
          <w:sz w:val="21"/>
          <w:szCs w:val="22"/>
        </w:rPr>
      </w:pPr>
      <w:r>
        <w:rPr>
          <w:rFonts w:ascii="游明朝" w:eastAsia="游明朝" w:hAnsi="游明朝" w:cs="ＭＳ 明朝" w:hint="eastAsia"/>
          <w:kern w:val="2"/>
          <w:sz w:val="21"/>
          <w:szCs w:val="22"/>
        </w:rPr>
        <w:t>登壇予定者：</w:t>
      </w:r>
    </w:p>
    <w:p w14:paraId="6FBE75DE" w14:textId="09D777DE" w:rsidR="001175B4" w:rsidRPr="0001710C" w:rsidRDefault="001E3C8D" w:rsidP="009142BD">
      <w:pPr>
        <w:pStyle w:val="HTML"/>
        <w:snapToGrid w:val="0"/>
        <w:spacing w:after="60" w:line="320" w:lineRule="exact"/>
        <w:rPr>
          <w:rFonts w:ascii="游明朝" w:eastAsia="游明朝" w:hAnsi="游明朝" w:cs="ＭＳ 明朝"/>
          <w:sz w:val="21"/>
          <w:szCs w:val="21"/>
        </w:rPr>
      </w:pPr>
      <w:r w:rsidRPr="0001710C">
        <w:rPr>
          <w:rFonts w:ascii="游明朝" w:eastAsia="游明朝" w:hAnsi="游明朝" w:cs="ＭＳ 明朝" w:hint="eastAsia"/>
          <w:sz w:val="21"/>
          <w:szCs w:val="21"/>
        </w:rPr>
        <w:t>参加費</w:t>
      </w:r>
      <w:r w:rsidR="005E4D53" w:rsidRPr="0001710C">
        <w:rPr>
          <w:rFonts w:ascii="游明朝" w:eastAsia="游明朝" w:hAnsi="游明朝" w:cs="ＭＳ 明朝" w:hint="eastAsia"/>
          <w:sz w:val="21"/>
          <w:szCs w:val="21"/>
        </w:rPr>
        <w:t>（会場・資料代）</w:t>
      </w:r>
      <w:r w:rsidRPr="0001710C">
        <w:rPr>
          <w:rFonts w:ascii="游明朝" w:eastAsia="游明朝" w:hAnsi="游明朝" w:cs="ＭＳ 明朝" w:hint="eastAsia"/>
          <w:sz w:val="21"/>
          <w:szCs w:val="21"/>
        </w:rPr>
        <w:t>：</w:t>
      </w:r>
      <w:r w:rsidR="006937CD" w:rsidRPr="0001710C">
        <w:rPr>
          <w:rFonts w:ascii="游明朝" w:eastAsia="游明朝" w:hAnsi="游明朝" w:cs="ＭＳ 明朝" w:hint="eastAsia"/>
          <w:sz w:val="21"/>
          <w:szCs w:val="21"/>
        </w:rPr>
        <w:t>個人</w:t>
      </w:r>
      <w:r w:rsidRPr="0001710C">
        <w:rPr>
          <w:rFonts w:ascii="游明朝" w:eastAsia="游明朝" w:hAnsi="游明朝" w:cs="ＭＳ 明朝" w:hint="eastAsia"/>
          <w:sz w:val="21"/>
          <w:szCs w:val="21"/>
        </w:rPr>
        <w:t>会員</w:t>
      </w:r>
      <w:r w:rsidR="006937CD" w:rsidRPr="0001710C">
        <w:rPr>
          <w:rFonts w:ascii="游明朝" w:eastAsia="游明朝" w:hAnsi="游明朝" w:cs="ＭＳ 明朝" w:hint="eastAsia"/>
          <w:sz w:val="21"/>
          <w:szCs w:val="21"/>
        </w:rPr>
        <w:t>・シニア会員</w:t>
      </w:r>
      <w:r w:rsidR="005E4D53" w:rsidRPr="0001710C">
        <w:rPr>
          <w:rFonts w:ascii="游明朝" w:eastAsia="游明朝" w:hAnsi="游明朝" w:cs="ＭＳ 明朝" w:hint="eastAsia"/>
          <w:sz w:val="21"/>
          <w:szCs w:val="21"/>
        </w:rPr>
        <w:t>1,000円，非</w:t>
      </w:r>
      <w:r w:rsidRPr="0001710C">
        <w:rPr>
          <w:rFonts w:ascii="游明朝" w:eastAsia="游明朝" w:hAnsi="游明朝" w:cs="ＭＳ 明朝" w:hint="eastAsia"/>
          <w:sz w:val="21"/>
          <w:szCs w:val="21"/>
        </w:rPr>
        <w:t>会員</w:t>
      </w:r>
      <w:r w:rsidR="005E4D53" w:rsidRPr="0001710C">
        <w:rPr>
          <w:rFonts w:ascii="游明朝" w:eastAsia="游明朝" w:hAnsi="游明朝" w:cs="ＭＳ 明朝" w:hint="eastAsia"/>
          <w:sz w:val="21"/>
          <w:szCs w:val="21"/>
        </w:rPr>
        <w:t>2,000円</w:t>
      </w:r>
      <w:r w:rsidR="006937CD" w:rsidRPr="0001710C">
        <w:rPr>
          <w:rFonts w:ascii="游明朝" w:eastAsia="游明朝" w:hAnsi="游明朝" w:cs="ＭＳ 明朝" w:hint="eastAsia"/>
          <w:sz w:val="21"/>
          <w:szCs w:val="21"/>
        </w:rPr>
        <w:t>，</w:t>
      </w:r>
      <w:r w:rsidR="005E4D53" w:rsidRPr="0001710C">
        <w:rPr>
          <w:rFonts w:ascii="游明朝" w:eastAsia="游明朝" w:hAnsi="游明朝" w:cs="ＭＳ 明朝" w:hint="eastAsia"/>
          <w:sz w:val="21"/>
          <w:szCs w:val="21"/>
        </w:rPr>
        <w:t>学生無料</w:t>
      </w:r>
    </w:p>
    <w:p w14:paraId="2291339A" w14:textId="68A37F67" w:rsidR="005E4D53" w:rsidRPr="0042173C" w:rsidRDefault="005E4D53" w:rsidP="009142BD">
      <w:pPr>
        <w:pStyle w:val="HTML"/>
        <w:snapToGrid w:val="0"/>
        <w:spacing w:before="120" w:line="280" w:lineRule="exact"/>
        <w:rPr>
          <w:rFonts w:ascii="游明朝" w:eastAsia="游明朝" w:hAnsi="游明朝" w:cs="ＭＳ 明朝"/>
          <w:sz w:val="21"/>
          <w:szCs w:val="21"/>
        </w:rPr>
      </w:pPr>
      <w:r w:rsidRPr="0001710C">
        <w:rPr>
          <w:rFonts w:ascii="游明朝" w:eastAsia="游明朝" w:hAnsi="游明朝" w:cs="ＭＳ 明朝" w:hint="eastAsia"/>
          <w:sz w:val="21"/>
          <w:szCs w:val="21"/>
        </w:rPr>
        <w:t>※参加費は事前にシクミネットよりお支払い下さい。</w:t>
      </w:r>
    </w:p>
    <w:p w14:paraId="4CD40074" w14:textId="13767037" w:rsidR="001E3C8D" w:rsidRDefault="001E3C8D" w:rsidP="009142BD">
      <w:pPr>
        <w:pStyle w:val="HTML"/>
        <w:snapToGrid w:val="0"/>
        <w:spacing w:line="280" w:lineRule="exact"/>
        <w:rPr>
          <w:rFonts w:ascii="游明朝" w:eastAsia="游明朝" w:hAnsi="游明朝" w:cs="ＭＳ 明朝"/>
          <w:sz w:val="21"/>
          <w:szCs w:val="21"/>
        </w:rPr>
      </w:pPr>
      <w:r w:rsidRPr="0042173C">
        <w:rPr>
          <w:rFonts w:ascii="游明朝" w:eastAsia="游明朝" w:hAnsi="游明朝" w:cs="ＭＳ 明朝" w:hint="eastAsia"/>
          <w:sz w:val="21"/>
          <w:szCs w:val="21"/>
        </w:rPr>
        <w:t>※オンラインは聴講のみ可能（質疑不可）とさせていただく予定ですのでご了承下さい</w:t>
      </w:r>
    </w:p>
    <w:p w14:paraId="27AE6337" w14:textId="2A44261A" w:rsidR="00265200" w:rsidRDefault="00265200" w:rsidP="009142BD">
      <w:pPr>
        <w:pStyle w:val="HTML"/>
        <w:snapToGrid w:val="0"/>
        <w:spacing w:line="280" w:lineRule="exact"/>
        <w:rPr>
          <w:rFonts w:ascii="游明朝" w:eastAsia="游明朝" w:hAnsi="游明朝" w:cs="ＭＳ 明朝"/>
          <w:sz w:val="21"/>
          <w:szCs w:val="21"/>
        </w:rPr>
      </w:pPr>
      <w:r w:rsidRPr="00DA34A5">
        <w:rPr>
          <w:rFonts w:ascii="游明朝" w:eastAsia="游明朝" w:hAnsi="游明朝" w:cs="ＭＳ 明朝" w:hint="eastAsia"/>
          <w:sz w:val="21"/>
          <w:szCs w:val="21"/>
        </w:rPr>
        <w:t>※総会に先立ち、同会場で理事会を開催いたします。理事の皆様には別途、ご案内いたします</w:t>
      </w:r>
    </w:p>
    <w:p w14:paraId="1488875F" w14:textId="5A33E0C5" w:rsidR="00C554AB" w:rsidRPr="001175B4" w:rsidRDefault="00C554AB" w:rsidP="00265200">
      <w:pPr>
        <w:pStyle w:val="HTML"/>
        <w:snapToGrid w:val="0"/>
        <w:spacing w:line="480" w:lineRule="exact"/>
        <w:rPr>
          <w:rFonts w:ascii="游明朝" w:eastAsia="游明朝" w:hAnsi="游明朝"/>
          <w:sz w:val="21"/>
          <w:szCs w:val="21"/>
        </w:rPr>
      </w:pPr>
      <w:r w:rsidRPr="001175B4">
        <w:rPr>
          <w:rFonts w:ascii="游明朝" w:eastAsia="游明朝" w:hAnsi="游明朝" w:cs="ＭＳ 明朝" w:hint="eastAsia"/>
          <w:sz w:val="21"/>
          <w:szCs w:val="21"/>
        </w:rPr>
        <w:t>趣</w:t>
      </w:r>
      <w:r w:rsidR="00D30C44">
        <w:rPr>
          <w:rFonts w:ascii="游明朝" w:eastAsia="游明朝" w:hAnsi="游明朝" w:cs="ＭＳ 明朝" w:hint="eastAsia"/>
          <w:sz w:val="21"/>
          <w:szCs w:val="21"/>
        </w:rPr>
        <w:t xml:space="preserve">　</w:t>
      </w:r>
      <w:r w:rsidRPr="001175B4">
        <w:rPr>
          <w:rFonts w:ascii="游明朝" w:eastAsia="游明朝" w:hAnsi="游明朝" w:cs="ＭＳ 明朝" w:hint="eastAsia"/>
          <w:sz w:val="21"/>
          <w:szCs w:val="21"/>
        </w:rPr>
        <w:t>旨</w:t>
      </w:r>
      <w:r w:rsidR="00D30C44">
        <w:rPr>
          <w:rFonts w:ascii="游明朝" w:eastAsia="游明朝" w:hAnsi="游明朝" w:cs="ＭＳ 明朝" w:hint="eastAsia"/>
          <w:sz w:val="21"/>
          <w:szCs w:val="21"/>
        </w:rPr>
        <w:t>：</w:t>
      </w:r>
    </w:p>
    <w:p w14:paraId="3ADD01C9" w14:textId="4D87B787" w:rsidR="004F717D" w:rsidRPr="0042173C" w:rsidRDefault="001B436F" w:rsidP="00BC4657">
      <w:pPr>
        <w:snapToGrid w:val="0"/>
        <w:spacing w:line="360" w:lineRule="exact"/>
        <w:ind w:firstLineChars="100" w:firstLine="202"/>
        <w:rPr>
          <w:rFonts w:ascii="游明朝" w:eastAsia="游明朝" w:hAnsi="游明朝"/>
          <w:szCs w:val="21"/>
        </w:rPr>
      </w:pPr>
      <w:r w:rsidRPr="001B436F">
        <w:rPr>
          <w:rFonts w:ascii="游明朝" w:eastAsia="游明朝" w:hAnsi="游明朝" w:hint="eastAsia"/>
          <w:szCs w:val="21"/>
        </w:rPr>
        <w:t>労働科学は、労働者の心身の健康と生産性の向上を目指し、労働の質、環境、組織、方法などを生理学、心理学、衛生学などの科学的手法を用いて総合的に研究する学問分野です。森林労働科学では、労働の生理的負担と振動障害から始まり、作業姿勢、林業機械の操作性、心理的負担などに研究範囲が広まり、現在は労働安全の研究が主流となっています。基調講演では、このように幅広い森林労働科学の国内外の研究動向を紹介し、これからの研究展開に求められる課題を整理します。パネルディスカッションでは、現在進められている林業機械の</w:t>
      </w:r>
      <w:r w:rsidR="004D7F26">
        <w:rPr>
          <w:rFonts w:ascii="游明朝" w:eastAsia="游明朝" w:hAnsi="游明朝" w:hint="eastAsia"/>
          <w:szCs w:val="21"/>
        </w:rPr>
        <w:t>遠隔操作</w:t>
      </w:r>
      <w:r w:rsidRPr="001B436F">
        <w:rPr>
          <w:rFonts w:ascii="游明朝" w:eastAsia="游明朝" w:hAnsi="游明朝" w:hint="eastAsia"/>
          <w:szCs w:val="21"/>
        </w:rPr>
        <w:t>化と自動化の方向性によって期待される労働安全の効果について、産官学のパネリストから話題提供があり、新たに考えられるリスクと対策など今後の研究課題についてディスカッションを行います。</w:t>
      </w:r>
    </w:p>
    <w:p w14:paraId="4D5E1851" w14:textId="6688BA10" w:rsidR="001175B4" w:rsidRDefault="001175B4" w:rsidP="00D1751A">
      <w:pPr>
        <w:snapToGrid w:val="0"/>
        <w:spacing w:beforeLines="50" w:before="182" w:line="360" w:lineRule="exact"/>
        <w:ind w:firstLineChars="100" w:firstLine="202"/>
        <w:rPr>
          <w:rFonts w:ascii="游明朝" w:eastAsia="游明朝" w:hAnsi="游明朝" w:cs="ＭＳ 明朝"/>
          <w:szCs w:val="21"/>
        </w:rPr>
      </w:pPr>
      <w:r>
        <w:rPr>
          <w:rFonts w:ascii="游明朝" w:eastAsia="游明朝" w:hAnsi="游明朝" w:cs="ＭＳ 明朝" w:hint="eastAsia"/>
          <w:szCs w:val="21"/>
        </w:rPr>
        <w:t>なお、下記の参加申込みフォームは、総会への委任状の提出フォームを兼ねております。</w:t>
      </w:r>
      <w:r w:rsidRPr="005238B6">
        <w:rPr>
          <w:rFonts w:ascii="游明朝" w:eastAsia="游明朝" w:hAnsi="游明朝" w:cs="ＭＳ 明朝" w:hint="eastAsia"/>
          <w:szCs w:val="21"/>
          <w:u w:val="wave"/>
        </w:rPr>
        <w:t>欠席される個人会員の皆様も、下記のフォームを使用し、委任状の提出をお願いいたします</w:t>
      </w:r>
      <w:r>
        <w:rPr>
          <w:rFonts w:ascii="游明朝" w:eastAsia="游明朝" w:hAnsi="游明朝" w:cs="ＭＳ 明朝" w:hint="eastAsia"/>
          <w:szCs w:val="21"/>
        </w:rPr>
        <w:t>（総会成立のためには</w:t>
      </w:r>
      <w:r w:rsidR="005238B6">
        <w:rPr>
          <w:rFonts w:ascii="游明朝" w:eastAsia="游明朝" w:hAnsi="游明朝" w:cs="ＭＳ 明朝" w:hint="eastAsia"/>
          <w:szCs w:val="21"/>
        </w:rPr>
        <w:t>5分の1以上</w:t>
      </w:r>
      <w:r>
        <w:rPr>
          <w:rFonts w:ascii="游明朝" w:eastAsia="游明朝" w:hAnsi="游明朝" w:cs="ＭＳ 明朝" w:hint="eastAsia"/>
          <w:szCs w:val="21"/>
        </w:rPr>
        <w:t>の</w:t>
      </w:r>
      <w:r w:rsidR="005238B6">
        <w:rPr>
          <w:rFonts w:ascii="游明朝" w:eastAsia="游明朝" w:hAnsi="游明朝" w:cs="ＭＳ 明朝" w:hint="eastAsia"/>
          <w:szCs w:val="21"/>
        </w:rPr>
        <w:t>正</w:t>
      </w:r>
      <w:r>
        <w:rPr>
          <w:rFonts w:ascii="游明朝" w:eastAsia="游明朝" w:hAnsi="游明朝" w:cs="ＭＳ 明朝" w:hint="eastAsia"/>
          <w:szCs w:val="21"/>
        </w:rPr>
        <w:t>会員の出席または委任状提出が必要ですので、ぜひご協力下さい）。</w:t>
      </w:r>
    </w:p>
    <w:p w14:paraId="03A5F321" w14:textId="49F35EFE" w:rsidR="002C62F5" w:rsidRPr="001175B4" w:rsidRDefault="00D1751A" w:rsidP="00D1751A">
      <w:pPr>
        <w:snapToGrid w:val="0"/>
        <w:spacing w:beforeLines="50" w:before="182" w:line="360" w:lineRule="exact"/>
        <w:ind w:firstLineChars="100" w:firstLine="202"/>
        <w:rPr>
          <w:rFonts w:ascii="游明朝" w:eastAsia="游明朝" w:hAnsi="游明朝"/>
          <w:szCs w:val="21"/>
        </w:rPr>
      </w:pPr>
      <w:r>
        <w:rPr>
          <w:rFonts w:ascii="游明朝" w:eastAsia="游明朝" w:hAnsi="游明朝" w:cs="ＭＳ 明朝"/>
          <w:noProof/>
          <w:szCs w:val="21"/>
        </w:rPr>
        <w:drawing>
          <wp:anchor distT="0" distB="0" distL="114300" distR="114300" simplePos="0" relativeHeight="251658240" behindDoc="0" locked="0" layoutInCell="1" allowOverlap="1" wp14:anchorId="2F5B1451" wp14:editId="578231DC">
            <wp:simplePos x="0" y="0"/>
            <wp:positionH relativeFrom="margin">
              <wp:posOffset>3983990</wp:posOffset>
            </wp:positionH>
            <wp:positionV relativeFrom="paragraph">
              <wp:posOffset>26035</wp:posOffset>
            </wp:positionV>
            <wp:extent cx="842427" cy="847725"/>
            <wp:effectExtent l="0" t="0" r="0" b="0"/>
            <wp:wrapNone/>
            <wp:docPr id="1820417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427"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2F5" w:rsidRPr="001175B4">
        <w:rPr>
          <w:rFonts w:ascii="游明朝" w:eastAsia="游明朝" w:hAnsi="游明朝" w:hint="eastAsia"/>
          <w:szCs w:val="21"/>
        </w:rPr>
        <w:t>202</w:t>
      </w:r>
      <w:r w:rsidR="0053687B">
        <w:rPr>
          <w:rFonts w:ascii="游明朝" w:eastAsia="游明朝" w:hAnsi="游明朝" w:hint="eastAsia"/>
          <w:szCs w:val="21"/>
        </w:rPr>
        <w:t>6</w:t>
      </w:r>
      <w:r w:rsidR="002C62F5" w:rsidRPr="001175B4">
        <w:rPr>
          <w:rFonts w:ascii="游明朝" w:eastAsia="游明朝" w:hAnsi="游明朝" w:hint="eastAsia"/>
          <w:szCs w:val="21"/>
        </w:rPr>
        <w:t>年度</w:t>
      </w:r>
      <w:r w:rsidR="00265200">
        <w:rPr>
          <w:rFonts w:ascii="游明朝" w:eastAsia="游明朝" w:hAnsi="游明朝" w:hint="eastAsia"/>
          <w:szCs w:val="21"/>
        </w:rPr>
        <w:t xml:space="preserve"> 森林利用学会</w:t>
      </w:r>
      <w:r w:rsidR="002C62F5" w:rsidRPr="001175B4">
        <w:rPr>
          <w:rFonts w:ascii="游明朝" w:eastAsia="游明朝" w:hAnsi="游明朝" w:hint="eastAsia"/>
          <w:szCs w:val="21"/>
        </w:rPr>
        <w:t>総会・シンポジウム</w:t>
      </w:r>
      <w:r w:rsidR="001E3C8D">
        <w:rPr>
          <w:rFonts w:ascii="游明朝" w:eastAsia="游明朝" w:hAnsi="游明朝" w:hint="eastAsia"/>
          <w:szCs w:val="21"/>
        </w:rPr>
        <w:t>参加申込み</w:t>
      </w:r>
      <w:r w:rsidR="002C62F5" w:rsidRPr="001175B4">
        <w:rPr>
          <w:rFonts w:ascii="游明朝" w:eastAsia="游明朝" w:hAnsi="游明朝" w:hint="eastAsia"/>
          <w:szCs w:val="21"/>
        </w:rPr>
        <w:t>フォーム</w:t>
      </w:r>
    </w:p>
    <w:p w14:paraId="3BE997B9" w14:textId="19C49CE3" w:rsidR="002C62F5" w:rsidRPr="00265200" w:rsidRDefault="00E62792" w:rsidP="00D1751A">
      <w:pPr>
        <w:snapToGrid w:val="0"/>
        <w:spacing w:afterLines="50" w:after="182" w:line="360" w:lineRule="exact"/>
        <w:ind w:firstLineChars="200" w:firstLine="403"/>
        <w:jc w:val="left"/>
        <w:rPr>
          <w:rFonts w:ascii="游明朝" w:eastAsia="游明朝" w:hAnsi="游明朝"/>
          <w:szCs w:val="21"/>
        </w:rPr>
      </w:pPr>
      <w:r w:rsidRPr="00B83BC9">
        <w:rPr>
          <w:rStyle w:val="ac"/>
          <w:rFonts w:ascii="游明朝" w:eastAsia="游明朝" w:hAnsi="游明朝"/>
          <w:color w:val="auto"/>
          <w:szCs w:val="21"/>
          <w:u w:val="none"/>
        </w:rPr>
        <w:t>https://forms.gle/qBBXSi1qiqq61S5C7</w:t>
      </w:r>
    </w:p>
    <w:p w14:paraId="6F448B45" w14:textId="538D52D4" w:rsidR="004F4255" w:rsidRPr="001175B4" w:rsidRDefault="00FA59E0" w:rsidP="00D54937">
      <w:pPr>
        <w:snapToGrid w:val="0"/>
        <w:spacing w:line="360" w:lineRule="exact"/>
        <w:rPr>
          <w:rFonts w:ascii="游明朝" w:eastAsia="游明朝" w:hAnsi="游明朝"/>
        </w:rPr>
      </w:pPr>
      <w:r w:rsidRPr="001175B4">
        <w:rPr>
          <w:rFonts w:ascii="游明朝" w:eastAsia="游明朝" w:hAnsi="游明朝" w:hint="eastAsia"/>
        </w:rPr>
        <w:t>問合せ先</w:t>
      </w:r>
      <w:r w:rsidRPr="001175B4">
        <w:rPr>
          <w:rFonts w:ascii="游明朝" w:eastAsia="游明朝" w:hAnsi="游明朝"/>
        </w:rPr>
        <w:t>E-mail：</w:t>
      </w:r>
      <w:r w:rsidR="00265200" w:rsidRPr="00DA34A5">
        <w:rPr>
          <w:rFonts w:ascii="游明朝" w:eastAsia="游明朝" w:hAnsi="游明朝"/>
        </w:rPr>
        <w:t>jfes-office@jfes.jp</w:t>
      </w:r>
      <w:r w:rsidRPr="001175B4">
        <w:rPr>
          <w:rFonts w:ascii="游明朝" w:eastAsia="游明朝" w:hAnsi="游明朝"/>
        </w:rPr>
        <w:t>（森林利用学会事務局）</w:t>
      </w:r>
    </w:p>
    <w:p w14:paraId="32697497" w14:textId="7E938431" w:rsidR="004F4255" w:rsidRPr="001175B4" w:rsidRDefault="004F4255" w:rsidP="00D54937">
      <w:pPr>
        <w:snapToGrid w:val="0"/>
        <w:spacing w:line="360" w:lineRule="exact"/>
        <w:ind w:firstLineChars="100" w:firstLine="202"/>
        <w:jc w:val="right"/>
        <w:rPr>
          <w:rFonts w:ascii="游明朝" w:eastAsia="游明朝" w:hAnsi="游明朝"/>
        </w:rPr>
      </w:pPr>
      <w:r w:rsidRPr="001175B4">
        <w:rPr>
          <w:rFonts w:ascii="游明朝" w:eastAsia="游明朝" w:hAnsi="游明朝"/>
        </w:rPr>
        <w:t xml:space="preserve">森林利用学会会長　</w:t>
      </w:r>
      <w:r w:rsidR="001B436F">
        <w:rPr>
          <w:rFonts w:ascii="游明朝" w:eastAsia="游明朝" w:hAnsi="游明朝" w:hint="eastAsia"/>
        </w:rPr>
        <w:t>鈴木保志</w:t>
      </w:r>
    </w:p>
    <w:sectPr w:rsidR="004F4255" w:rsidRPr="001175B4" w:rsidSect="00D1751A">
      <w:pgSz w:w="11906" w:h="16838" w:code="9"/>
      <w:pgMar w:top="1134" w:right="1418" w:bottom="1134" w:left="1418" w:header="851" w:footer="992"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E299" w14:textId="77777777" w:rsidR="00260141" w:rsidRDefault="00260141" w:rsidP="007B2A32">
      <w:r>
        <w:separator/>
      </w:r>
    </w:p>
  </w:endnote>
  <w:endnote w:type="continuationSeparator" w:id="0">
    <w:p w14:paraId="347BD2A8" w14:textId="77777777" w:rsidR="00260141" w:rsidRDefault="00260141" w:rsidP="007B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7264" w14:textId="77777777" w:rsidR="00260141" w:rsidRDefault="00260141" w:rsidP="007B2A32">
      <w:r>
        <w:separator/>
      </w:r>
    </w:p>
  </w:footnote>
  <w:footnote w:type="continuationSeparator" w:id="0">
    <w:p w14:paraId="6FDCE857" w14:textId="77777777" w:rsidR="00260141" w:rsidRDefault="00260141" w:rsidP="007B2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23C"/>
    <w:multiLevelType w:val="hybridMultilevel"/>
    <w:tmpl w:val="79008B4A"/>
    <w:lvl w:ilvl="0" w:tplc="6B9E2464">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30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A3"/>
    <w:rsid w:val="0001710C"/>
    <w:rsid w:val="00024D2F"/>
    <w:rsid w:val="00066ECE"/>
    <w:rsid w:val="0008293C"/>
    <w:rsid w:val="001175B4"/>
    <w:rsid w:val="00174E87"/>
    <w:rsid w:val="00184A7D"/>
    <w:rsid w:val="00194E0D"/>
    <w:rsid w:val="001A6F3F"/>
    <w:rsid w:val="001B1E35"/>
    <w:rsid w:val="001B436F"/>
    <w:rsid w:val="001B5235"/>
    <w:rsid w:val="001B6E40"/>
    <w:rsid w:val="001C59D7"/>
    <w:rsid w:val="001C6220"/>
    <w:rsid w:val="001E3C8D"/>
    <w:rsid w:val="001E7411"/>
    <w:rsid w:val="002345F5"/>
    <w:rsid w:val="002527B4"/>
    <w:rsid w:val="00260141"/>
    <w:rsid w:val="00265200"/>
    <w:rsid w:val="002B0ACA"/>
    <w:rsid w:val="002C62F5"/>
    <w:rsid w:val="002E2515"/>
    <w:rsid w:val="002F4C38"/>
    <w:rsid w:val="002F5CC7"/>
    <w:rsid w:val="00312939"/>
    <w:rsid w:val="003520C9"/>
    <w:rsid w:val="003A1D82"/>
    <w:rsid w:val="003E30BF"/>
    <w:rsid w:val="00412BC7"/>
    <w:rsid w:val="0042173C"/>
    <w:rsid w:val="00440053"/>
    <w:rsid w:val="004418BF"/>
    <w:rsid w:val="0044526E"/>
    <w:rsid w:val="00455B58"/>
    <w:rsid w:val="004A2201"/>
    <w:rsid w:val="004A7B94"/>
    <w:rsid w:val="004D5544"/>
    <w:rsid w:val="004D7F26"/>
    <w:rsid w:val="004E0192"/>
    <w:rsid w:val="004E38BC"/>
    <w:rsid w:val="004F4255"/>
    <w:rsid w:val="004F459A"/>
    <w:rsid w:val="004F717D"/>
    <w:rsid w:val="004F74F8"/>
    <w:rsid w:val="005238B6"/>
    <w:rsid w:val="0053687B"/>
    <w:rsid w:val="0057407F"/>
    <w:rsid w:val="0057484C"/>
    <w:rsid w:val="00574DEE"/>
    <w:rsid w:val="005861E8"/>
    <w:rsid w:val="005A3C37"/>
    <w:rsid w:val="005C3697"/>
    <w:rsid w:val="005D1956"/>
    <w:rsid w:val="005E4D53"/>
    <w:rsid w:val="00600F2F"/>
    <w:rsid w:val="006019F0"/>
    <w:rsid w:val="00603903"/>
    <w:rsid w:val="006117D8"/>
    <w:rsid w:val="00622DF6"/>
    <w:rsid w:val="006625E8"/>
    <w:rsid w:val="00663D9F"/>
    <w:rsid w:val="006937CD"/>
    <w:rsid w:val="006A485B"/>
    <w:rsid w:val="006D6FA6"/>
    <w:rsid w:val="007168DF"/>
    <w:rsid w:val="0074538B"/>
    <w:rsid w:val="00762173"/>
    <w:rsid w:val="007651C4"/>
    <w:rsid w:val="00785439"/>
    <w:rsid w:val="007A3B38"/>
    <w:rsid w:val="007B2A32"/>
    <w:rsid w:val="007E1151"/>
    <w:rsid w:val="007E4040"/>
    <w:rsid w:val="007E5D71"/>
    <w:rsid w:val="008013EB"/>
    <w:rsid w:val="00864046"/>
    <w:rsid w:val="00895A70"/>
    <w:rsid w:val="008A0EDD"/>
    <w:rsid w:val="008C4FD7"/>
    <w:rsid w:val="008D1956"/>
    <w:rsid w:val="008D7DCC"/>
    <w:rsid w:val="009037ED"/>
    <w:rsid w:val="00912F1E"/>
    <w:rsid w:val="009142BD"/>
    <w:rsid w:val="00942BD5"/>
    <w:rsid w:val="00976C56"/>
    <w:rsid w:val="0098138A"/>
    <w:rsid w:val="00983BDD"/>
    <w:rsid w:val="00985748"/>
    <w:rsid w:val="009B34E0"/>
    <w:rsid w:val="009D598F"/>
    <w:rsid w:val="009D762E"/>
    <w:rsid w:val="009E4F3A"/>
    <w:rsid w:val="009F26B1"/>
    <w:rsid w:val="00A11568"/>
    <w:rsid w:val="00A23F17"/>
    <w:rsid w:val="00A3555D"/>
    <w:rsid w:val="00A569F6"/>
    <w:rsid w:val="00A66FC7"/>
    <w:rsid w:val="00A83888"/>
    <w:rsid w:val="00AA0ABF"/>
    <w:rsid w:val="00AE1021"/>
    <w:rsid w:val="00AF481A"/>
    <w:rsid w:val="00B048D1"/>
    <w:rsid w:val="00B67EDD"/>
    <w:rsid w:val="00B96146"/>
    <w:rsid w:val="00B97CDA"/>
    <w:rsid w:val="00BC4657"/>
    <w:rsid w:val="00BD09C6"/>
    <w:rsid w:val="00BF438D"/>
    <w:rsid w:val="00BF5CB9"/>
    <w:rsid w:val="00C167C1"/>
    <w:rsid w:val="00C3569E"/>
    <w:rsid w:val="00C554AB"/>
    <w:rsid w:val="00CE5178"/>
    <w:rsid w:val="00D1751A"/>
    <w:rsid w:val="00D30062"/>
    <w:rsid w:val="00D30C44"/>
    <w:rsid w:val="00D54937"/>
    <w:rsid w:val="00D75570"/>
    <w:rsid w:val="00DA34A5"/>
    <w:rsid w:val="00DB187C"/>
    <w:rsid w:val="00DD2C4B"/>
    <w:rsid w:val="00E12083"/>
    <w:rsid w:val="00E33EBD"/>
    <w:rsid w:val="00E60A8B"/>
    <w:rsid w:val="00E62792"/>
    <w:rsid w:val="00E86028"/>
    <w:rsid w:val="00EB01C6"/>
    <w:rsid w:val="00EC1493"/>
    <w:rsid w:val="00F03E19"/>
    <w:rsid w:val="00F07FA3"/>
    <w:rsid w:val="00F1364D"/>
    <w:rsid w:val="00F32B63"/>
    <w:rsid w:val="00FA59E0"/>
    <w:rsid w:val="00FB73B9"/>
    <w:rsid w:val="00FC4F0A"/>
    <w:rsid w:val="00FE6394"/>
    <w:rsid w:val="00FF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3F3F8"/>
  <w15:chartTrackingRefBased/>
  <w15:docId w15:val="{6E3EB6CA-24DB-4D57-ABC8-57BF104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A32"/>
    <w:pPr>
      <w:tabs>
        <w:tab w:val="center" w:pos="4252"/>
        <w:tab w:val="right" w:pos="8504"/>
      </w:tabs>
      <w:snapToGrid w:val="0"/>
    </w:pPr>
  </w:style>
  <w:style w:type="character" w:customStyle="1" w:styleId="a4">
    <w:name w:val="ヘッダー (文字)"/>
    <w:basedOn w:val="a0"/>
    <w:link w:val="a3"/>
    <w:uiPriority w:val="99"/>
    <w:rsid w:val="007B2A32"/>
  </w:style>
  <w:style w:type="paragraph" w:styleId="a5">
    <w:name w:val="footer"/>
    <w:basedOn w:val="a"/>
    <w:link w:val="a6"/>
    <w:uiPriority w:val="99"/>
    <w:unhideWhenUsed/>
    <w:rsid w:val="007B2A32"/>
    <w:pPr>
      <w:tabs>
        <w:tab w:val="center" w:pos="4252"/>
        <w:tab w:val="right" w:pos="8504"/>
      </w:tabs>
      <w:snapToGrid w:val="0"/>
    </w:pPr>
  </w:style>
  <w:style w:type="character" w:customStyle="1" w:styleId="a6">
    <w:name w:val="フッター (文字)"/>
    <w:basedOn w:val="a0"/>
    <w:link w:val="a5"/>
    <w:uiPriority w:val="99"/>
    <w:rsid w:val="007B2A32"/>
  </w:style>
  <w:style w:type="paragraph" w:styleId="a7">
    <w:name w:val="Balloon Text"/>
    <w:basedOn w:val="a"/>
    <w:link w:val="a8"/>
    <w:uiPriority w:val="99"/>
    <w:semiHidden/>
    <w:unhideWhenUsed/>
    <w:rsid w:val="006019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9F0"/>
    <w:rPr>
      <w:rFonts w:asciiTheme="majorHAnsi" w:eastAsiaTheme="majorEastAsia" w:hAnsiTheme="majorHAnsi" w:cstheme="majorBidi"/>
      <w:sz w:val="18"/>
      <w:szCs w:val="18"/>
    </w:rPr>
  </w:style>
  <w:style w:type="paragraph" w:styleId="a9">
    <w:name w:val="Closing"/>
    <w:basedOn w:val="a"/>
    <w:link w:val="aa"/>
    <w:uiPriority w:val="99"/>
    <w:unhideWhenUsed/>
    <w:rsid w:val="00FA59E0"/>
    <w:pPr>
      <w:jc w:val="right"/>
    </w:pPr>
  </w:style>
  <w:style w:type="character" w:customStyle="1" w:styleId="aa">
    <w:name w:val="結語 (文字)"/>
    <w:basedOn w:val="a0"/>
    <w:link w:val="a9"/>
    <w:uiPriority w:val="99"/>
    <w:rsid w:val="00FA59E0"/>
  </w:style>
  <w:style w:type="paragraph" w:styleId="ab">
    <w:name w:val="List Paragraph"/>
    <w:basedOn w:val="a"/>
    <w:uiPriority w:val="34"/>
    <w:qFormat/>
    <w:rsid w:val="00FA59E0"/>
    <w:pPr>
      <w:ind w:leftChars="400" w:left="840"/>
    </w:pPr>
  </w:style>
  <w:style w:type="paragraph" w:styleId="HTML">
    <w:name w:val="HTML Preformatted"/>
    <w:basedOn w:val="a"/>
    <w:link w:val="HTML0"/>
    <w:uiPriority w:val="99"/>
    <w:unhideWhenUsed/>
    <w:rsid w:val="002E2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E2515"/>
    <w:rPr>
      <w:rFonts w:ascii="ＭＳ ゴシック" w:eastAsia="ＭＳ ゴシック" w:hAnsi="ＭＳ ゴシック" w:cs="ＭＳ ゴシック"/>
      <w:kern w:val="0"/>
      <w:sz w:val="24"/>
      <w:szCs w:val="24"/>
    </w:rPr>
  </w:style>
  <w:style w:type="character" w:styleId="ac">
    <w:name w:val="Hyperlink"/>
    <w:rsid w:val="0057484C"/>
    <w:rPr>
      <w:color w:val="0563C1"/>
      <w:u w:val="single"/>
    </w:rPr>
  </w:style>
  <w:style w:type="character" w:styleId="ad">
    <w:name w:val="Unresolved Mention"/>
    <w:basedOn w:val="a0"/>
    <w:uiPriority w:val="99"/>
    <w:semiHidden/>
    <w:unhideWhenUsed/>
    <w:rsid w:val="00A66FC7"/>
    <w:rPr>
      <w:color w:val="605E5C"/>
      <w:shd w:val="clear" w:color="auto" w:fill="E1DFDD"/>
    </w:rPr>
  </w:style>
  <w:style w:type="character" w:styleId="ae">
    <w:name w:val="FollowedHyperlink"/>
    <w:basedOn w:val="a0"/>
    <w:uiPriority w:val="99"/>
    <w:semiHidden/>
    <w:unhideWhenUsed/>
    <w:rsid w:val="00DD2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E778-3121-4B0B-915C-BC3245EA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1092</Words>
  <Characters>1198</Characters>
  <Application>Microsoft Office Word</Application>
  <DocSecurity>0</DocSecurity>
  <Lines>37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 his</dc:creator>
  <cp:keywords/>
  <dc:description/>
  <cp:lastModifiedBy>NAKAZAWA Masahiko(中澤　昌彦)</cp:lastModifiedBy>
  <cp:revision>10</cp:revision>
  <cp:lastPrinted>2024-01-11T03:01:00Z</cp:lastPrinted>
  <dcterms:created xsi:type="dcterms:W3CDTF">2026-01-09T04:55:00Z</dcterms:created>
  <dcterms:modified xsi:type="dcterms:W3CDTF">2026-01-23T07:36:00Z</dcterms:modified>
</cp:coreProperties>
</file>